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159A" w14:textId="77777777" w:rsidR="00DF6E7A" w:rsidRDefault="00DF6E7A" w:rsidP="00DF6E7A">
      <w:pPr>
        <w:jc w:val="center"/>
        <w:rPr>
          <w:b/>
        </w:rPr>
      </w:pPr>
      <w:r w:rsidRPr="00FA231F">
        <w:rPr>
          <w:b/>
        </w:rPr>
        <w:t>THE FREE LIBRARY OF NEW HOPE AND SOLEBURY</w:t>
      </w:r>
    </w:p>
    <w:p w14:paraId="7740A3B0" w14:textId="737054FC" w:rsidR="00DF6E7A" w:rsidRDefault="00DF6E7A" w:rsidP="00DF6E7A">
      <w:pPr>
        <w:jc w:val="center"/>
        <w:rPr>
          <w:b/>
        </w:rPr>
      </w:pPr>
      <w:r>
        <w:rPr>
          <w:b/>
        </w:rPr>
        <w:t>Board of Truste</w:t>
      </w:r>
      <w:r w:rsidR="00C60A15">
        <w:rPr>
          <w:b/>
        </w:rPr>
        <w:t xml:space="preserve">es Meeting Minutes  </w:t>
      </w:r>
      <w:bookmarkStart w:id="0" w:name="_GoBack"/>
      <w:bookmarkEnd w:id="0"/>
    </w:p>
    <w:p w14:paraId="05D4829D" w14:textId="77777777" w:rsidR="00DF6E7A" w:rsidRDefault="00DF6E7A" w:rsidP="00DF6E7A">
      <w:pPr>
        <w:jc w:val="center"/>
        <w:rPr>
          <w:b/>
        </w:rPr>
      </w:pPr>
      <w:r>
        <w:rPr>
          <w:b/>
        </w:rPr>
        <w:t>Wednesday, January 20, 2016</w:t>
      </w:r>
    </w:p>
    <w:p w14:paraId="44A37543" w14:textId="77777777" w:rsidR="00BD6A7D" w:rsidRDefault="00BD6A7D" w:rsidP="00DF6E7A">
      <w:pPr>
        <w:jc w:val="center"/>
        <w:rPr>
          <w:b/>
        </w:rPr>
      </w:pPr>
    </w:p>
    <w:p w14:paraId="4DD655F8" w14:textId="06A0BC4E" w:rsidR="00BD6A7D" w:rsidRPr="00BD6A7D" w:rsidRDefault="00BD6A7D" w:rsidP="00BD6A7D">
      <w:r>
        <w:t xml:space="preserve">In attendance: Beth Houlton, President; Carol Taylor, Vice President; Ron Cronise, Treasurer; Polly Wood, Secretary; </w:t>
      </w:r>
      <w:r w:rsidR="008C14F4">
        <w:t>Gene Underwood, Jacqui Griffith, Connie Hillman, Susan Atkinson, Reid McCarthy, Kay Reiss</w:t>
      </w:r>
    </w:p>
    <w:p w14:paraId="32ACE1A3" w14:textId="5BB5B8ED" w:rsidR="00DF6E7A" w:rsidRPr="00BD6A7D" w:rsidRDefault="00BD6A7D" w:rsidP="00DF6E7A">
      <w:r>
        <w:t>Also in attendance:</w:t>
      </w:r>
      <w:r w:rsidR="008C14F4">
        <w:t xml:space="preserve"> Charlie Huchet</w:t>
      </w:r>
    </w:p>
    <w:p w14:paraId="2D58FC30" w14:textId="77777777" w:rsidR="00DF6E7A" w:rsidRPr="00586389" w:rsidRDefault="00DF6E7A" w:rsidP="00DF6E7A">
      <w:pPr>
        <w:rPr>
          <w:rFonts w:ascii="Helvetica" w:hAnsi="Helvetica" w:cs="Arial"/>
        </w:rPr>
      </w:pPr>
    </w:p>
    <w:p w14:paraId="49CF8C56" w14:textId="77777777" w:rsidR="00DF6E7A" w:rsidRPr="00DF6E7A" w:rsidRDefault="00560E1A" w:rsidP="00DF6E7A">
      <w:r>
        <w:rPr>
          <w:b/>
        </w:rPr>
        <w:t xml:space="preserve">I.    </w:t>
      </w:r>
      <w:r w:rsidRPr="00560E1A">
        <w:rPr>
          <w:b/>
        </w:rPr>
        <w:t>CALL TO ORDER</w:t>
      </w:r>
      <w:r w:rsidRPr="00DF6E7A">
        <w:t xml:space="preserve"> </w:t>
      </w:r>
      <w:r>
        <w:t>–</w:t>
      </w:r>
      <w:r w:rsidR="00DF6E7A" w:rsidRPr="00DF6E7A">
        <w:t xml:space="preserve"> Beth</w:t>
      </w:r>
      <w:r>
        <w:t xml:space="preserve"> Houlton</w:t>
      </w:r>
    </w:p>
    <w:p w14:paraId="3A47A359" w14:textId="6772F4B2" w:rsidR="00DF6E7A" w:rsidRPr="00DF6E7A" w:rsidRDefault="00560E1A" w:rsidP="00DF6E7A">
      <w:r>
        <w:t xml:space="preserve">           </w:t>
      </w:r>
      <w:r w:rsidR="00DF6E7A">
        <w:t xml:space="preserve">A. </w:t>
      </w:r>
      <w:r w:rsidR="00DF6E7A" w:rsidRPr="00DF6E7A">
        <w:t xml:space="preserve">The meeting was called to order by Beth at </w:t>
      </w:r>
      <w:r w:rsidR="008C14F4">
        <w:t>5:28</w:t>
      </w:r>
    </w:p>
    <w:p w14:paraId="69525A95" w14:textId="5707A79B" w:rsidR="00DF6E7A" w:rsidRPr="00DF6E7A" w:rsidRDefault="008C14F4" w:rsidP="00DF6E7A">
      <w:r>
        <w:t xml:space="preserve">           </w:t>
      </w:r>
      <w:r w:rsidR="00DF6E7A">
        <w:t xml:space="preserve">B. </w:t>
      </w:r>
      <w:r w:rsidR="00560E1A" w:rsidRPr="00560E1A">
        <w:rPr>
          <w:b/>
        </w:rPr>
        <w:t xml:space="preserve">MOTION </w:t>
      </w:r>
      <w:r w:rsidR="00DF6E7A">
        <w:t>by</w:t>
      </w:r>
      <w:r>
        <w:t xml:space="preserve"> Polly</w:t>
      </w:r>
      <w:r w:rsidR="00DF6E7A" w:rsidRPr="00DF6E7A">
        <w:t xml:space="preserve"> to Accept </w:t>
      </w:r>
      <w:r w:rsidR="00DF6E7A">
        <w:t xml:space="preserve">the </w:t>
      </w:r>
      <w:r w:rsidR="00DF6E7A" w:rsidRPr="00DF6E7A">
        <w:t>December Meeting Minutes</w:t>
      </w:r>
      <w:r w:rsidR="00DF6E7A">
        <w:t xml:space="preserve">. </w:t>
      </w:r>
      <w:r w:rsidR="00560E1A" w:rsidRPr="00560E1A">
        <w:rPr>
          <w:b/>
        </w:rPr>
        <w:t xml:space="preserve">SECONDED </w:t>
      </w:r>
      <w:r w:rsidR="00DF6E7A">
        <w:t>by</w:t>
      </w:r>
      <w:r>
        <w:t xml:space="preserve"> Ron</w:t>
      </w:r>
      <w:r w:rsidR="00DF6E7A">
        <w:t xml:space="preserve">, </w:t>
      </w:r>
      <w:r w:rsidR="00DF6E7A" w:rsidRPr="00560E1A">
        <w:rPr>
          <w:b/>
        </w:rPr>
        <w:t>APPROVED</w:t>
      </w:r>
      <w:r w:rsidR="00DF6E7A">
        <w:t xml:space="preserve"> by all</w:t>
      </w:r>
      <w:r w:rsidR="00560E1A">
        <w:t>.</w:t>
      </w:r>
    </w:p>
    <w:p w14:paraId="1769EA63" w14:textId="77777777" w:rsidR="00DF6E7A" w:rsidRPr="00DF6E7A" w:rsidRDefault="00DF6E7A" w:rsidP="00DF6E7A"/>
    <w:p w14:paraId="55518CCA" w14:textId="77777777" w:rsidR="00DF6E7A" w:rsidRDefault="00560E1A" w:rsidP="00DF6E7A">
      <w:r w:rsidRPr="00560E1A">
        <w:rPr>
          <w:b/>
        </w:rPr>
        <w:t xml:space="preserve">II. </w:t>
      </w:r>
      <w:r>
        <w:rPr>
          <w:b/>
        </w:rPr>
        <w:t xml:space="preserve">   </w:t>
      </w:r>
      <w:r w:rsidRPr="00560E1A">
        <w:rPr>
          <w:b/>
        </w:rPr>
        <w:t>FINANCE REPORT</w:t>
      </w:r>
      <w:r w:rsidRPr="00DF6E7A">
        <w:t xml:space="preserve"> </w:t>
      </w:r>
      <w:r w:rsidR="00DF6E7A">
        <w:t>–</w:t>
      </w:r>
      <w:r w:rsidR="00DF6E7A" w:rsidRPr="00DF6E7A">
        <w:t xml:space="preserve"> Ron</w:t>
      </w:r>
      <w:r w:rsidR="00DF6E7A">
        <w:t xml:space="preserve"> Cronise</w:t>
      </w:r>
    </w:p>
    <w:p w14:paraId="3492FD65" w14:textId="77777777" w:rsidR="00560E1A" w:rsidRPr="00560E1A" w:rsidRDefault="00560E1A" w:rsidP="00560E1A">
      <w:pPr>
        <w:jc w:val="center"/>
        <w:rPr>
          <w:b/>
          <w:u w:val="single"/>
        </w:rPr>
      </w:pPr>
    </w:p>
    <w:p w14:paraId="060FE7A2" w14:textId="77777777" w:rsidR="00560E1A" w:rsidRPr="00560E1A" w:rsidRDefault="00560E1A" w:rsidP="00560E1A">
      <w:pPr>
        <w:pStyle w:val="ListParagraph"/>
        <w:ind w:left="0"/>
        <w:rPr>
          <w:rFonts w:ascii="Times New Roman" w:hAnsi="Times New Roman"/>
          <w:b/>
          <w:sz w:val="24"/>
          <w:szCs w:val="24"/>
        </w:rPr>
      </w:pPr>
      <w:r w:rsidRPr="00560E1A">
        <w:rPr>
          <w:rFonts w:ascii="Times New Roman" w:hAnsi="Times New Roman"/>
          <w:b/>
          <w:sz w:val="24"/>
          <w:szCs w:val="24"/>
        </w:rPr>
        <w:t>2015 Fundraising Update through 31 December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560E1A" w:rsidRPr="00560E1A" w14:paraId="1C42A54B" w14:textId="77777777" w:rsidTr="00560E1A">
        <w:tc>
          <w:tcPr>
            <w:tcW w:w="1998" w:type="dxa"/>
            <w:shd w:val="clear" w:color="auto" w:fill="auto"/>
          </w:tcPr>
          <w:p w14:paraId="2B35E075" w14:textId="77777777" w:rsidR="00560E1A" w:rsidRPr="00560E1A" w:rsidRDefault="00560E1A" w:rsidP="00560E1A">
            <w:pPr>
              <w:rPr>
                <w:b/>
              </w:rPr>
            </w:pPr>
            <w:r w:rsidRPr="00560E1A">
              <w:rPr>
                <w:b/>
              </w:rPr>
              <w:t>SOURCE</w:t>
            </w:r>
          </w:p>
        </w:tc>
        <w:tc>
          <w:tcPr>
            <w:tcW w:w="1350" w:type="dxa"/>
            <w:shd w:val="clear" w:color="auto" w:fill="auto"/>
          </w:tcPr>
          <w:p w14:paraId="4CF0C198" w14:textId="77777777" w:rsidR="00560E1A" w:rsidRPr="00560E1A" w:rsidRDefault="00560E1A" w:rsidP="00560E1A">
            <w:pPr>
              <w:jc w:val="center"/>
              <w:rPr>
                <w:b/>
              </w:rPr>
            </w:pPr>
            <w:r w:rsidRPr="00560E1A">
              <w:rPr>
                <w:b/>
              </w:rPr>
              <w:t>BUDGET</w:t>
            </w:r>
          </w:p>
        </w:tc>
        <w:tc>
          <w:tcPr>
            <w:tcW w:w="1260" w:type="dxa"/>
            <w:shd w:val="clear" w:color="auto" w:fill="auto"/>
          </w:tcPr>
          <w:p w14:paraId="4B3FBCEF" w14:textId="77777777" w:rsidR="00560E1A" w:rsidRPr="00560E1A" w:rsidRDefault="00560E1A" w:rsidP="00560E1A">
            <w:pPr>
              <w:jc w:val="center"/>
              <w:rPr>
                <w:b/>
              </w:rPr>
            </w:pPr>
            <w:r w:rsidRPr="00560E1A">
              <w:rPr>
                <w:b/>
              </w:rPr>
              <w:t>ACTUAL</w:t>
            </w:r>
          </w:p>
        </w:tc>
        <w:tc>
          <w:tcPr>
            <w:tcW w:w="4260" w:type="dxa"/>
            <w:shd w:val="clear" w:color="auto" w:fill="auto"/>
          </w:tcPr>
          <w:p w14:paraId="673FF90F" w14:textId="77777777" w:rsidR="00560E1A" w:rsidRPr="00560E1A" w:rsidRDefault="00560E1A" w:rsidP="00560E1A">
            <w:pPr>
              <w:rPr>
                <w:b/>
              </w:rPr>
            </w:pPr>
            <w:r w:rsidRPr="00560E1A">
              <w:rPr>
                <w:b/>
              </w:rPr>
              <w:t>NOTES</w:t>
            </w:r>
          </w:p>
        </w:tc>
      </w:tr>
      <w:tr w:rsidR="00560E1A" w:rsidRPr="00560E1A" w14:paraId="3A665ACB" w14:textId="77777777" w:rsidTr="00560E1A">
        <w:tc>
          <w:tcPr>
            <w:tcW w:w="1998" w:type="dxa"/>
            <w:shd w:val="clear" w:color="auto" w:fill="auto"/>
          </w:tcPr>
          <w:p w14:paraId="43CBF6DA" w14:textId="77777777" w:rsidR="00560E1A" w:rsidRPr="00560E1A" w:rsidRDefault="00560E1A" w:rsidP="00560E1A">
            <w:r w:rsidRPr="00560E1A">
              <w:t>Read-A-Thon</w:t>
            </w:r>
          </w:p>
        </w:tc>
        <w:tc>
          <w:tcPr>
            <w:tcW w:w="1350" w:type="dxa"/>
            <w:shd w:val="clear" w:color="auto" w:fill="auto"/>
          </w:tcPr>
          <w:p w14:paraId="02C9E36A" w14:textId="77777777" w:rsidR="00560E1A" w:rsidRPr="00560E1A" w:rsidRDefault="00560E1A" w:rsidP="00560E1A">
            <w:pPr>
              <w:jc w:val="center"/>
            </w:pPr>
            <w:r w:rsidRPr="00560E1A">
              <w:t>$10,000</w:t>
            </w:r>
          </w:p>
        </w:tc>
        <w:tc>
          <w:tcPr>
            <w:tcW w:w="1260" w:type="dxa"/>
            <w:shd w:val="clear" w:color="auto" w:fill="auto"/>
          </w:tcPr>
          <w:p w14:paraId="1626014C" w14:textId="77777777" w:rsidR="00560E1A" w:rsidRPr="00560E1A" w:rsidRDefault="00560E1A" w:rsidP="00560E1A">
            <w:pPr>
              <w:jc w:val="center"/>
            </w:pPr>
            <w:r w:rsidRPr="00560E1A">
              <w:t>$10,808</w:t>
            </w:r>
          </w:p>
        </w:tc>
        <w:tc>
          <w:tcPr>
            <w:tcW w:w="4260" w:type="dxa"/>
            <w:shd w:val="clear" w:color="auto" w:fill="auto"/>
          </w:tcPr>
          <w:p w14:paraId="4B0C8565" w14:textId="77777777" w:rsidR="00560E1A" w:rsidRPr="00560E1A" w:rsidRDefault="00560E1A" w:rsidP="00560E1A">
            <w:r w:rsidRPr="00560E1A">
              <w:t>Total Budget for Board Events is $15,000</w:t>
            </w:r>
          </w:p>
        </w:tc>
      </w:tr>
      <w:tr w:rsidR="00560E1A" w:rsidRPr="00560E1A" w14:paraId="5828BE4C" w14:textId="77777777" w:rsidTr="00560E1A">
        <w:tc>
          <w:tcPr>
            <w:tcW w:w="1998" w:type="dxa"/>
            <w:shd w:val="clear" w:color="auto" w:fill="auto"/>
          </w:tcPr>
          <w:p w14:paraId="03B5F531" w14:textId="77777777" w:rsidR="00560E1A" w:rsidRPr="00560E1A" w:rsidRDefault="00560E1A" w:rsidP="00560E1A">
            <w:r w:rsidRPr="00560E1A">
              <w:t>Annual Fund</w:t>
            </w:r>
          </w:p>
        </w:tc>
        <w:tc>
          <w:tcPr>
            <w:tcW w:w="1350" w:type="dxa"/>
            <w:shd w:val="clear" w:color="auto" w:fill="auto"/>
          </w:tcPr>
          <w:p w14:paraId="768C0B4D" w14:textId="77777777" w:rsidR="00560E1A" w:rsidRPr="00560E1A" w:rsidRDefault="00560E1A" w:rsidP="00560E1A">
            <w:pPr>
              <w:jc w:val="center"/>
            </w:pPr>
            <w:r w:rsidRPr="00560E1A">
              <w:t>$45,000</w:t>
            </w:r>
          </w:p>
        </w:tc>
        <w:tc>
          <w:tcPr>
            <w:tcW w:w="1260" w:type="dxa"/>
            <w:shd w:val="clear" w:color="auto" w:fill="auto"/>
          </w:tcPr>
          <w:p w14:paraId="759A7325" w14:textId="77777777" w:rsidR="00560E1A" w:rsidRPr="00560E1A" w:rsidRDefault="00560E1A" w:rsidP="00560E1A">
            <w:pPr>
              <w:jc w:val="center"/>
            </w:pPr>
            <w:r w:rsidRPr="00560E1A">
              <w:t>$55,450</w:t>
            </w:r>
          </w:p>
        </w:tc>
        <w:tc>
          <w:tcPr>
            <w:tcW w:w="4260" w:type="dxa"/>
            <w:shd w:val="clear" w:color="auto" w:fill="auto"/>
          </w:tcPr>
          <w:p w14:paraId="41403B1E" w14:textId="77777777" w:rsidR="00560E1A" w:rsidRPr="00560E1A" w:rsidRDefault="00560E1A" w:rsidP="00560E1A">
            <w:r w:rsidRPr="00560E1A">
              <w:t xml:space="preserve">Includes </w:t>
            </w:r>
            <w:proofErr w:type="spellStart"/>
            <w:r w:rsidRPr="00560E1A">
              <w:t>add’l</w:t>
            </w:r>
            <w:proofErr w:type="spellEnd"/>
            <w:r w:rsidRPr="00560E1A">
              <w:t xml:space="preserve"> $2,000 from Paul Grand Event</w:t>
            </w:r>
          </w:p>
        </w:tc>
      </w:tr>
      <w:tr w:rsidR="00560E1A" w:rsidRPr="00560E1A" w14:paraId="0AECBCC5" w14:textId="77777777" w:rsidTr="00560E1A">
        <w:tc>
          <w:tcPr>
            <w:tcW w:w="1998" w:type="dxa"/>
            <w:shd w:val="clear" w:color="auto" w:fill="auto"/>
          </w:tcPr>
          <w:p w14:paraId="2E193FA1" w14:textId="77777777" w:rsidR="00560E1A" w:rsidRPr="00560E1A" w:rsidRDefault="00560E1A" w:rsidP="00560E1A">
            <w:pPr>
              <w:rPr>
                <w:b/>
              </w:rPr>
            </w:pPr>
            <w:r w:rsidRPr="00560E1A">
              <w:rPr>
                <w:b/>
              </w:rPr>
              <w:t>TOTAL</w:t>
            </w:r>
          </w:p>
        </w:tc>
        <w:tc>
          <w:tcPr>
            <w:tcW w:w="1350" w:type="dxa"/>
            <w:shd w:val="clear" w:color="auto" w:fill="auto"/>
          </w:tcPr>
          <w:p w14:paraId="19AACB0C" w14:textId="77777777" w:rsidR="00560E1A" w:rsidRPr="00560E1A" w:rsidRDefault="00560E1A" w:rsidP="00560E1A">
            <w:pPr>
              <w:jc w:val="center"/>
              <w:rPr>
                <w:b/>
              </w:rPr>
            </w:pPr>
            <w:r w:rsidRPr="00560E1A">
              <w:rPr>
                <w:b/>
              </w:rPr>
              <w:t>$55,000</w:t>
            </w:r>
          </w:p>
        </w:tc>
        <w:tc>
          <w:tcPr>
            <w:tcW w:w="1260" w:type="dxa"/>
            <w:shd w:val="clear" w:color="auto" w:fill="auto"/>
          </w:tcPr>
          <w:p w14:paraId="483C50BE" w14:textId="77777777" w:rsidR="00560E1A" w:rsidRPr="00560E1A" w:rsidRDefault="00560E1A" w:rsidP="00560E1A">
            <w:pPr>
              <w:jc w:val="center"/>
              <w:rPr>
                <w:b/>
              </w:rPr>
            </w:pPr>
            <w:r w:rsidRPr="00560E1A">
              <w:rPr>
                <w:b/>
              </w:rPr>
              <w:t>$66,258</w:t>
            </w:r>
          </w:p>
        </w:tc>
        <w:tc>
          <w:tcPr>
            <w:tcW w:w="4260" w:type="dxa"/>
            <w:shd w:val="clear" w:color="auto" w:fill="auto"/>
          </w:tcPr>
          <w:p w14:paraId="4CF26A81" w14:textId="77777777" w:rsidR="00560E1A" w:rsidRPr="00560E1A" w:rsidRDefault="00560E1A" w:rsidP="00560E1A"/>
        </w:tc>
      </w:tr>
    </w:tbl>
    <w:p w14:paraId="3712863E" w14:textId="77777777" w:rsidR="00560E1A" w:rsidRPr="00560E1A" w:rsidRDefault="00560E1A" w:rsidP="00560E1A">
      <w:pPr>
        <w:pStyle w:val="ListParagraph"/>
        <w:rPr>
          <w:rFonts w:ascii="Times New Roman" w:hAnsi="Times New Roman"/>
          <w:sz w:val="24"/>
          <w:szCs w:val="24"/>
        </w:rPr>
      </w:pPr>
    </w:p>
    <w:p w14:paraId="5CB4C699" w14:textId="77777777" w:rsidR="00560E1A" w:rsidRPr="00560E1A" w:rsidRDefault="00560E1A" w:rsidP="00560E1A">
      <w:pPr>
        <w:pStyle w:val="ListParagraph"/>
        <w:ind w:left="1440"/>
        <w:rPr>
          <w:rFonts w:ascii="Times New Roman" w:hAnsi="Times New Roman"/>
          <w:sz w:val="24"/>
          <w:szCs w:val="24"/>
        </w:rPr>
      </w:pPr>
    </w:p>
    <w:p w14:paraId="1E33BFC3" w14:textId="77777777" w:rsidR="00560E1A" w:rsidRPr="00560E1A" w:rsidRDefault="00560E1A" w:rsidP="00560E1A">
      <w:pPr>
        <w:pStyle w:val="ListParagraph"/>
        <w:ind w:left="0"/>
        <w:jc w:val="both"/>
        <w:rPr>
          <w:rFonts w:ascii="Times New Roman" w:hAnsi="Times New Roman"/>
          <w:b/>
          <w:sz w:val="24"/>
          <w:szCs w:val="24"/>
        </w:rPr>
      </w:pPr>
      <w:r w:rsidRPr="00560E1A">
        <w:rPr>
          <w:rFonts w:ascii="Times New Roman" w:hAnsi="Times New Roman"/>
          <w:b/>
          <w:sz w:val="24"/>
          <w:szCs w:val="24"/>
        </w:rPr>
        <w:t>Receipts/Expenditures through 31 December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560E1A" w:rsidRPr="00560E1A" w14:paraId="0EFE4B15" w14:textId="77777777" w:rsidTr="00560E1A">
        <w:tc>
          <w:tcPr>
            <w:tcW w:w="1998" w:type="dxa"/>
            <w:shd w:val="clear" w:color="auto" w:fill="auto"/>
          </w:tcPr>
          <w:p w14:paraId="4250700F" w14:textId="77777777" w:rsidR="00560E1A" w:rsidRPr="00560E1A" w:rsidRDefault="00560E1A" w:rsidP="00560E1A">
            <w:pPr>
              <w:rPr>
                <w:b/>
              </w:rPr>
            </w:pPr>
          </w:p>
        </w:tc>
        <w:tc>
          <w:tcPr>
            <w:tcW w:w="1350" w:type="dxa"/>
            <w:shd w:val="clear" w:color="auto" w:fill="auto"/>
          </w:tcPr>
          <w:p w14:paraId="22E7CF96" w14:textId="77777777" w:rsidR="00560E1A" w:rsidRPr="00560E1A" w:rsidRDefault="00560E1A" w:rsidP="00560E1A">
            <w:pPr>
              <w:jc w:val="center"/>
              <w:rPr>
                <w:b/>
              </w:rPr>
            </w:pPr>
            <w:r w:rsidRPr="00560E1A">
              <w:rPr>
                <w:b/>
              </w:rPr>
              <w:t>BUDGET</w:t>
            </w:r>
          </w:p>
        </w:tc>
        <w:tc>
          <w:tcPr>
            <w:tcW w:w="1260" w:type="dxa"/>
            <w:shd w:val="clear" w:color="auto" w:fill="auto"/>
          </w:tcPr>
          <w:p w14:paraId="321362B1" w14:textId="77777777" w:rsidR="00560E1A" w:rsidRPr="00560E1A" w:rsidRDefault="00560E1A" w:rsidP="00560E1A">
            <w:pPr>
              <w:jc w:val="center"/>
              <w:rPr>
                <w:b/>
              </w:rPr>
            </w:pPr>
            <w:r w:rsidRPr="00560E1A">
              <w:rPr>
                <w:b/>
              </w:rPr>
              <w:t>ACTUAL</w:t>
            </w:r>
          </w:p>
        </w:tc>
        <w:tc>
          <w:tcPr>
            <w:tcW w:w="4260" w:type="dxa"/>
            <w:shd w:val="clear" w:color="auto" w:fill="auto"/>
          </w:tcPr>
          <w:p w14:paraId="2CBDF8CB" w14:textId="77777777" w:rsidR="00560E1A" w:rsidRPr="00560E1A" w:rsidRDefault="00560E1A" w:rsidP="00560E1A">
            <w:pPr>
              <w:rPr>
                <w:b/>
              </w:rPr>
            </w:pPr>
            <w:r w:rsidRPr="00560E1A">
              <w:rPr>
                <w:b/>
              </w:rPr>
              <w:t>NOTES</w:t>
            </w:r>
          </w:p>
        </w:tc>
      </w:tr>
      <w:tr w:rsidR="00560E1A" w:rsidRPr="00560E1A" w14:paraId="62DC32FB" w14:textId="77777777" w:rsidTr="00560E1A">
        <w:tc>
          <w:tcPr>
            <w:tcW w:w="1998" w:type="dxa"/>
            <w:shd w:val="clear" w:color="auto" w:fill="auto"/>
          </w:tcPr>
          <w:p w14:paraId="4C93151B" w14:textId="77777777" w:rsidR="00560E1A" w:rsidRPr="00560E1A" w:rsidRDefault="00560E1A" w:rsidP="00560E1A">
            <w:r w:rsidRPr="00560E1A">
              <w:t>Cash Received</w:t>
            </w:r>
          </w:p>
        </w:tc>
        <w:tc>
          <w:tcPr>
            <w:tcW w:w="1350" w:type="dxa"/>
            <w:shd w:val="clear" w:color="auto" w:fill="auto"/>
          </w:tcPr>
          <w:p w14:paraId="419D9AA7" w14:textId="77777777" w:rsidR="00560E1A" w:rsidRPr="00560E1A" w:rsidRDefault="00560E1A" w:rsidP="00560E1A">
            <w:pPr>
              <w:jc w:val="center"/>
            </w:pPr>
            <w:r w:rsidRPr="00560E1A">
              <w:t>$241,659</w:t>
            </w:r>
          </w:p>
        </w:tc>
        <w:tc>
          <w:tcPr>
            <w:tcW w:w="1260" w:type="dxa"/>
            <w:shd w:val="clear" w:color="auto" w:fill="auto"/>
          </w:tcPr>
          <w:p w14:paraId="5642DD72" w14:textId="77777777" w:rsidR="00560E1A" w:rsidRPr="00560E1A" w:rsidRDefault="00560E1A" w:rsidP="00560E1A">
            <w:pPr>
              <w:jc w:val="center"/>
            </w:pPr>
            <w:r w:rsidRPr="00560E1A">
              <w:t>$247,134</w:t>
            </w:r>
          </w:p>
        </w:tc>
        <w:tc>
          <w:tcPr>
            <w:tcW w:w="4260" w:type="dxa"/>
            <w:shd w:val="clear" w:color="auto" w:fill="auto"/>
          </w:tcPr>
          <w:p w14:paraId="5E364404" w14:textId="77777777" w:rsidR="00560E1A" w:rsidRPr="00560E1A" w:rsidRDefault="00560E1A" w:rsidP="00560E1A">
            <w:r w:rsidRPr="00560E1A">
              <w:t>We’ve rec’d $5.5K more than budgeted</w:t>
            </w:r>
          </w:p>
        </w:tc>
      </w:tr>
      <w:tr w:rsidR="00560E1A" w:rsidRPr="00560E1A" w14:paraId="6E522ED7" w14:textId="77777777" w:rsidTr="00560E1A">
        <w:tc>
          <w:tcPr>
            <w:tcW w:w="1998" w:type="dxa"/>
            <w:shd w:val="clear" w:color="auto" w:fill="auto"/>
          </w:tcPr>
          <w:p w14:paraId="349CA5BE" w14:textId="77777777" w:rsidR="00560E1A" w:rsidRPr="00560E1A" w:rsidRDefault="00560E1A" w:rsidP="00560E1A">
            <w:r w:rsidRPr="00560E1A">
              <w:t>Cash Expended</w:t>
            </w:r>
          </w:p>
        </w:tc>
        <w:tc>
          <w:tcPr>
            <w:tcW w:w="1350" w:type="dxa"/>
            <w:shd w:val="clear" w:color="auto" w:fill="auto"/>
          </w:tcPr>
          <w:p w14:paraId="788F4CB3" w14:textId="77777777" w:rsidR="00560E1A" w:rsidRPr="00560E1A" w:rsidRDefault="00560E1A" w:rsidP="00560E1A">
            <w:pPr>
              <w:jc w:val="center"/>
            </w:pPr>
            <w:r w:rsidRPr="00560E1A">
              <w:t>$241,110</w:t>
            </w:r>
          </w:p>
        </w:tc>
        <w:tc>
          <w:tcPr>
            <w:tcW w:w="1260" w:type="dxa"/>
            <w:shd w:val="clear" w:color="auto" w:fill="auto"/>
          </w:tcPr>
          <w:p w14:paraId="2C7E77B3" w14:textId="77777777" w:rsidR="00560E1A" w:rsidRPr="00560E1A" w:rsidRDefault="00560E1A" w:rsidP="00560E1A">
            <w:pPr>
              <w:jc w:val="center"/>
            </w:pPr>
            <w:r w:rsidRPr="00560E1A">
              <w:t>$241,669</w:t>
            </w:r>
          </w:p>
        </w:tc>
        <w:tc>
          <w:tcPr>
            <w:tcW w:w="4260" w:type="dxa"/>
            <w:shd w:val="clear" w:color="auto" w:fill="auto"/>
          </w:tcPr>
          <w:p w14:paraId="0AC2CD7F" w14:textId="77777777" w:rsidR="00560E1A" w:rsidRPr="00560E1A" w:rsidRDefault="00560E1A" w:rsidP="00560E1A">
            <w:r w:rsidRPr="00560E1A">
              <w:t>We’ve spent $0.5K more than budgeted</w:t>
            </w:r>
          </w:p>
        </w:tc>
      </w:tr>
      <w:tr w:rsidR="00560E1A" w:rsidRPr="00560E1A" w14:paraId="3A5A26D6" w14:textId="77777777" w:rsidTr="00560E1A">
        <w:tc>
          <w:tcPr>
            <w:tcW w:w="1998" w:type="dxa"/>
            <w:shd w:val="clear" w:color="auto" w:fill="auto"/>
          </w:tcPr>
          <w:p w14:paraId="61DBE6AA" w14:textId="77777777" w:rsidR="00560E1A" w:rsidRPr="00560E1A" w:rsidRDefault="00560E1A" w:rsidP="00560E1A">
            <w:pPr>
              <w:rPr>
                <w:b/>
              </w:rPr>
            </w:pPr>
            <w:r w:rsidRPr="00560E1A">
              <w:rPr>
                <w:b/>
              </w:rPr>
              <w:t>Net Cash</w:t>
            </w:r>
          </w:p>
        </w:tc>
        <w:tc>
          <w:tcPr>
            <w:tcW w:w="1350" w:type="dxa"/>
            <w:shd w:val="clear" w:color="auto" w:fill="auto"/>
          </w:tcPr>
          <w:p w14:paraId="4C2CEBA3" w14:textId="77777777" w:rsidR="00560E1A" w:rsidRPr="00560E1A" w:rsidRDefault="00560E1A" w:rsidP="00560E1A">
            <w:pPr>
              <w:rPr>
                <w:b/>
              </w:rPr>
            </w:pPr>
            <w:r w:rsidRPr="00560E1A">
              <w:rPr>
                <w:b/>
              </w:rPr>
              <w:t xml:space="preserve">    $549</w:t>
            </w:r>
          </w:p>
        </w:tc>
        <w:tc>
          <w:tcPr>
            <w:tcW w:w="1260" w:type="dxa"/>
            <w:shd w:val="clear" w:color="auto" w:fill="auto"/>
          </w:tcPr>
          <w:p w14:paraId="7258AAEC" w14:textId="77777777" w:rsidR="00560E1A" w:rsidRPr="00560E1A" w:rsidRDefault="00560E1A" w:rsidP="00560E1A">
            <w:pPr>
              <w:jc w:val="center"/>
              <w:rPr>
                <w:b/>
              </w:rPr>
            </w:pPr>
            <w:r w:rsidRPr="00560E1A">
              <w:rPr>
                <w:b/>
              </w:rPr>
              <w:t>$5,465</w:t>
            </w:r>
          </w:p>
        </w:tc>
        <w:tc>
          <w:tcPr>
            <w:tcW w:w="4260" w:type="dxa"/>
            <w:shd w:val="clear" w:color="auto" w:fill="auto"/>
          </w:tcPr>
          <w:p w14:paraId="4EA2105A" w14:textId="77777777" w:rsidR="00560E1A" w:rsidRPr="00560E1A" w:rsidRDefault="00560E1A" w:rsidP="00560E1A">
            <w:pPr>
              <w:rPr>
                <w:b/>
              </w:rPr>
            </w:pPr>
          </w:p>
        </w:tc>
      </w:tr>
    </w:tbl>
    <w:p w14:paraId="2F90A6ED" w14:textId="77777777" w:rsidR="00560E1A" w:rsidRPr="00560E1A" w:rsidRDefault="00560E1A" w:rsidP="00560E1A">
      <w:pPr>
        <w:pStyle w:val="ListParagraph"/>
        <w:jc w:val="both"/>
        <w:rPr>
          <w:rFonts w:ascii="Times New Roman" w:hAnsi="Times New Roman"/>
          <w:sz w:val="24"/>
          <w:szCs w:val="24"/>
        </w:rPr>
      </w:pPr>
    </w:p>
    <w:p w14:paraId="5B609B00" w14:textId="77777777" w:rsidR="00560E1A" w:rsidRPr="00560E1A" w:rsidRDefault="00560E1A" w:rsidP="00560E1A">
      <w:pPr>
        <w:pStyle w:val="ListParagraph"/>
        <w:ind w:left="0"/>
        <w:jc w:val="both"/>
        <w:rPr>
          <w:rFonts w:ascii="Times New Roman" w:hAnsi="Times New Roman"/>
          <w:sz w:val="24"/>
          <w:szCs w:val="24"/>
        </w:rPr>
      </w:pPr>
    </w:p>
    <w:p w14:paraId="24274517" w14:textId="77777777" w:rsidR="00560E1A" w:rsidRPr="00560E1A" w:rsidRDefault="00560E1A" w:rsidP="00BD6A7D">
      <w:pPr>
        <w:pStyle w:val="ListParagraph"/>
        <w:numPr>
          <w:ilvl w:val="0"/>
          <w:numId w:val="1"/>
        </w:numPr>
        <w:jc w:val="both"/>
        <w:rPr>
          <w:rFonts w:ascii="Times New Roman" w:hAnsi="Times New Roman"/>
          <w:b/>
          <w:sz w:val="24"/>
          <w:szCs w:val="24"/>
        </w:rPr>
      </w:pPr>
      <w:r w:rsidRPr="00560E1A">
        <w:rPr>
          <w:rFonts w:ascii="Times New Roman" w:hAnsi="Times New Roman"/>
          <w:sz w:val="24"/>
          <w:szCs w:val="24"/>
        </w:rPr>
        <w:t>Through 31 December we have had a Y-T-D gain on our endowment investments of $3,446. Since changing to our present investment plan we have a gain of $31,909.</w:t>
      </w:r>
    </w:p>
    <w:p w14:paraId="11924106" w14:textId="77777777" w:rsidR="00560E1A" w:rsidRPr="00560E1A" w:rsidRDefault="00560E1A" w:rsidP="00560E1A">
      <w:pPr>
        <w:pStyle w:val="ListParagraph"/>
        <w:ind w:left="0"/>
        <w:jc w:val="both"/>
        <w:rPr>
          <w:rFonts w:ascii="Times New Roman" w:hAnsi="Times New Roman"/>
          <w:sz w:val="24"/>
          <w:szCs w:val="24"/>
        </w:rPr>
      </w:pPr>
    </w:p>
    <w:p w14:paraId="32D54977" w14:textId="77777777" w:rsidR="00560E1A" w:rsidRPr="00560E1A" w:rsidRDefault="00560E1A" w:rsidP="00BD6A7D">
      <w:pPr>
        <w:pStyle w:val="ListParagraph"/>
        <w:numPr>
          <w:ilvl w:val="0"/>
          <w:numId w:val="1"/>
        </w:numPr>
        <w:jc w:val="both"/>
        <w:rPr>
          <w:rFonts w:ascii="Times New Roman" w:hAnsi="Times New Roman"/>
          <w:sz w:val="24"/>
          <w:szCs w:val="24"/>
        </w:rPr>
      </w:pPr>
      <w:r w:rsidRPr="00560E1A">
        <w:rPr>
          <w:rFonts w:ascii="Times New Roman" w:hAnsi="Times New Roman"/>
          <w:sz w:val="24"/>
          <w:szCs w:val="24"/>
        </w:rPr>
        <w:t xml:space="preserve">Year-over-year the Library’s equity on the Balance Sheet increased by $136,022 to $1,466,858. </w:t>
      </w:r>
    </w:p>
    <w:p w14:paraId="3B701C3E" w14:textId="77777777" w:rsidR="00560E1A" w:rsidRPr="00560E1A" w:rsidRDefault="00560E1A" w:rsidP="00560E1A">
      <w:pPr>
        <w:pStyle w:val="ListParagraph"/>
        <w:ind w:left="0"/>
        <w:jc w:val="both"/>
        <w:rPr>
          <w:rFonts w:ascii="Times New Roman" w:hAnsi="Times New Roman"/>
          <w:sz w:val="24"/>
          <w:szCs w:val="24"/>
        </w:rPr>
      </w:pPr>
    </w:p>
    <w:p w14:paraId="56F85156" w14:textId="332A9117" w:rsidR="00560E1A" w:rsidRDefault="00560E1A" w:rsidP="00BD6A7D">
      <w:pPr>
        <w:pStyle w:val="ListParagraph"/>
        <w:numPr>
          <w:ilvl w:val="0"/>
          <w:numId w:val="1"/>
        </w:numPr>
        <w:jc w:val="both"/>
        <w:rPr>
          <w:rFonts w:ascii="Times New Roman" w:hAnsi="Times New Roman"/>
          <w:sz w:val="24"/>
          <w:szCs w:val="24"/>
        </w:rPr>
      </w:pPr>
      <w:r w:rsidRPr="00560E1A">
        <w:rPr>
          <w:rFonts w:ascii="Times New Roman" w:hAnsi="Times New Roman"/>
          <w:sz w:val="24"/>
          <w:szCs w:val="24"/>
        </w:rPr>
        <w:t xml:space="preserve">On 31 December we were holding $233,992 in cash plus $46,697 in non-endowment investments. Of the cash $166,799 is Capital Campaign contributions leaving $67,193 for future </w:t>
      </w:r>
      <w:r w:rsidR="00365E44">
        <w:rPr>
          <w:rFonts w:ascii="Times New Roman" w:hAnsi="Times New Roman"/>
          <w:sz w:val="24"/>
          <w:szCs w:val="24"/>
        </w:rPr>
        <w:t>operating expenses. We increased</w:t>
      </w:r>
      <w:r w:rsidRPr="00560E1A">
        <w:rPr>
          <w:rFonts w:ascii="Times New Roman" w:hAnsi="Times New Roman"/>
          <w:sz w:val="24"/>
          <w:szCs w:val="24"/>
        </w:rPr>
        <w:t xml:space="preserve"> our operating cash in December by $16,174. </w:t>
      </w:r>
    </w:p>
    <w:p w14:paraId="0137D319" w14:textId="77777777" w:rsidR="0083202C" w:rsidRPr="0083202C" w:rsidRDefault="0083202C" w:rsidP="0083202C">
      <w:pPr>
        <w:jc w:val="both"/>
      </w:pPr>
    </w:p>
    <w:p w14:paraId="60A3A683" w14:textId="52DF5519" w:rsidR="0083202C" w:rsidRPr="00560E1A" w:rsidRDefault="0083202C" w:rsidP="00BD6A7D">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We will be having an audit this year. The auditors will be charging us to perform the audit. They will be charging us $5,600. This is not in our budget and Ron has </w:t>
      </w:r>
      <w:r>
        <w:rPr>
          <w:rFonts w:ascii="Times New Roman" w:hAnsi="Times New Roman"/>
          <w:sz w:val="24"/>
          <w:szCs w:val="24"/>
        </w:rPr>
        <w:lastRenderedPageBreak/>
        <w:t xml:space="preserve">spoken with them to discuss the fee. The state requires an audit be done every three years. This is different from the annual review (for which we are also charged). We need to make sure this is included in our annual budget going forward. </w:t>
      </w:r>
    </w:p>
    <w:p w14:paraId="0F552FC7" w14:textId="77777777" w:rsidR="00560E1A" w:rsidRPr="00560E1A" w:rsidRDefault="00560E1A" w:rsidP="00560E1A">
      <w:pPr>
        <w:pStyle w:val="ListParagraph"/>
        <w:ind w:left="0"/>
        <w:jc w:val="both"/>
        <w:rPr>
          <w:rFonts w:ascii="Times New Roman" w:hAnsi="Times New Roman"/>
          <w:sz w:val="24"/>
          <w:szCs w:val="24"/>
        </w:rPr>
      </w:pPr>
    </w:p>
    <w:p w14:paraId="5216AF79" w14:textId="77777777" w:rsidR="00560E1A" w:rsidRPr="00560E1A" w:rsidRDefault="00560E1A" w:rsidP="00560E1A">
      <w:pPr>
        <w:pStyle w:val="ListParagraph"/>
        <w:ind w:left="0"/>
        <w:jc w:val="both"/>
        <w:rPr>
          <w:rFonts w:ascii="Times New Roman" w:hAnsi="Times New Roman"/>
          <w:sz w:val="24"/>
          <w:szCs w:val="24"/>
        </w:rPr>
      </w:pPr>
    </w:p>
    <w:p w14:paraId="4B56880D" w14:textId="77777777" w:rsidR="00560E1A" w:rsidRPr="00560E1A" w:rsidRDefault="00560E1A" w:rsidP="00560E1A">
      <w:pPr>
        <w:jc w:val="both"/>
        <w:rPr>
          <w:b/>
        </w:rPr>
      </w:pPr>
      <w:r w:rsidRPr="00560E1A">
        <w:rPr>
          <w:b/>
        </w:rPr>
        <w:t>Action Items</w:t>
      </w:r>
    </w:p>
    <w:p w14:paraId="51AE456B" w14:textId="77777777" w:rsidR="00560E1A" w:rsidRPr="00560E1A" w:rsidRDefault="00560E1A" w:rsidP="00560E1A">
      <w:pPr>
        <w:jc w:val="both"/>
      </w:pPr>
      <w:r w:rsidRPr="00560E1A">
        <w:t>None</w:t>
      </w:r>
    </w:p>
    <w:p w14:paraId="25AA0CE3" w14:textId="77777777" w:rsidR="00560E1A" w:rsidRPr="00DF6E7A" w:rsidRDefault="00560E1A" w:rsidP="00DF6E7A"/>
    <w:p w14:paraId="07BD3357" w14:textId="77777777" w:rsidR="00DF6E7A" w:rsidRPr="00DF6E7A" w:rsidRDefault="00DF6E7A" w:rsidP="00DF6E7A"/>
    <w:p w14:paraId="0067400A" w14:textId="77777777" w:rsidR="00DF6E7A" w:rsidRPr="00DF6E7A" w:rsidRDefault="00DF6E7A" w:rsidP="00DF6E7A">
      <w:r w:rsidRPr="00DF6E7A">
        <w:tab/>
        <w:t>A.</w:t>
      </w:r>
      <w:r w:rsidRPr="00DF6E7A">
        <w:tab/>
        <w:t>Annual Fund Results</w:t>
      </w:r>
    </w:p>
    <w:p w14:paraId="1410724A" w14:textId="7032EFF1" w:rsidR="00DF6E7A" w:rsidRDefault="00DF6E7A" w:rsidP="00DF6E7A">
      <w:r w:rsidRPr="00DF6E7A">
        <w:tab/>
        <w:t>B.</w:t>
      </w:r>
      <w:r w:rsidRPr="00DF6E7A">
        <w:tab/>
        <w:t>Renovation Financials</w:t>
      </w:r>
      <w:r w:rsidR="001254C9">
        <w:t xml:space="preserve"> (Ron distributed</w:t>
      </w:r>
      <w:r w:rsidR="0083202C">
        <w:t xml:space="preserve"> at the meeting)</w:t>
      </w:r>
    </w:p>
    <w:p w14:paraId="44CB2571" w14:textId="77777777" w:rsidR="0083202C" w:rsidRDefault="0083202C" w:rsidP="00DF6E7A"/>
    <w:p w14:paraId="5CD07952" w14:textId="77777777" w:rsidR="0083202C" w:rsidRPr="00DF6E7A" w:rsidRDefault="0083202C" w:rsidP="00DF6E7A"/>
    <w:p w14:paraId="55FD2C44" w14:textId="77777777" w:rsidR="00DF6E7A" w:rsidRPr="00DF6E7A" w:rsidRDefault="00DF6E7A" w:rsidP="00DF6E7A"/>
    <w:p w14:paraId="6C981B6D" w14:textId="77777777" w:rsidR="00DF6E7A" w:rsidRDefault="00560E1A" w:rsidP="00DF6E7A">
      <w:r>
        <w:rPr>
          <w:b/>
        </w:rPr>
        <w:t xml:space="preserve">III.   </w:t>
      </w:r>
      <w:r w:rsidRPr="00560E1A">
        <w:rPr>
          <w:b/>
        </w:rPr>
        <w:t>DIRECTOR’S REPORT</w:t>
      </w:r>
      <w:r w:rsidRPr="00DF6E7A">
        <w:t xml:space="preserve"> </w:t>
      </w:r>
      <w:r>
        <w:t>–</w:t>
      </w:r>
      <w:r w:rsidR="00DF6E7A" w:rsidRPr="00DF6E7A">
        <w:t xml:space="preserve"> Connie</w:t>
      </w:r>
      <w:r>
        <w:t xml:space="preserve"> Hillman</w:t>
      </w:r>
    </w:p>
    <w:p w14:paraId="22611824" w14:textId="77777777" w:rsidR="00BD6A7D" w:rsidRDefault="00BD6A7D" w:rsidP="00DF6E7A"/>
    <w:p w14:paraId="01E7D428" w14:textId="77777777" w:rsidR="00BD6A7D" w:rsidRPr="00BD6A7D" w:rsidRDefault="00BD6A7D" w:rsidP="00BD6A7D">
      <w:pPr>
        <w:pStyle w:val="ListParagraph"/>
        <w:numPr>
          <w:ilvl w:val="0"/>
          <w:numId w:val="2"/>
        </w:numPr>
        <w:spacing w:after="160" w:line="259" w:lineRule="auto"/>
        <w:rPr>
          <w:rFonts w:ascii="Times New Roman" w:hAnsi="Times New Roman"/>
          <w:sz w:val="24"/>
          <w:szCs w:val="24"/>
        </w:rPr>
      </w:pPr>
      <w:r w:rsidRPr="00BD6A7D">
        <w:rPr>
          <w:rFonts w:ascii="Times New Roman" w:hAnsi="Times New Roman"/>
          <w:sz w:val="24"/>
          <w:szCs w:val="24"/>
        </w:rPr>
        <w:t xml:space="preserve">Weeding the collection </w:t>
      </w:r>
      <w:r>
        <w:rPr>
          <w:rFonts w:ascii="Times New Roman" w:hAnsi="Times New Roman"/>
          <w:sz w:val="24"/>
          <w:szCs w:val="24"/>
        </w:rPr>
        <w:t>has begun in preparation for the library’s</w:t>
      </w:r>
      <w:r w:rsidRPr="00BD6A7D">
        <w:rPr>
          <w:rFonts w:ascii="Times New Roman" w:hAnsi="Times New Roman"/>
          <w:sz w:val="24"/>
          <w:szCs w:val="24"/>
        </w:rPr>
        <w:t xml:space="preserve"> return to Ferry Street.</w:t>
      </w:r>
    </w:p>
    <w:p w14:paraId="35C2A30D" w14:textId="77777777" w:rsidR="00BD6A7D" w:rsidRPr="00BD6A7D" w:rsidRDefault="00BD6A7D" w:rsidP="00BD6A7D">
      <w:pPr>
        <w:pStyle w:val="ListParagraph"/>
        <w:rPr>
          <w:rFonts w:ascii="Times New Roman" w:hAnsi="Times New Roman"/>
          <w:sz w:val="24"/>
          <w:szCs w:val="24"/>
        </w:rPr>
      </w:pPr>
    </w:p>
    <w:p w14:paraId="06F5FD20" w14:textId="77777777" w:rsidR="00BD6A7D" w:rsidRPr="00BD6A7D" w:rsidRDefault="00BD6A7D" w:rsidP="00BD6A7D">
      <w:pPr>
        <w:pStyle w:val="ListParagraph"/>
        <w:numPr>
          <w:ilvl w:val="0"/>
          <w:numId w:val="2"/>
        </w:numPr>
        <w:spacing w:after="160" w:line="259" w:lineRule="auto"/>
        <w:rPr>
          <w:rFonts w:ascii="Times New Roman" w:hAnsi="Times New Roman"/>
          <w:sz w:val="24"/>
          <w:szCs w:val="24"/>
        </w:rPr>
      </w:pPr>
      <w:r w:rsidRPr="00BD6A7D">
        <w:rPr>
          <w:rFonts w:ascii="Times New Roman" w:hAnsi="Times New Roman"/>
          <w:sz w:val="24"/>
          <w:szCs w:val="24"/>
        </w:rPr>
        <w:t>Our plans for the use of state aid were submitted to the district for approval and submission. It was late this year due to the delayed budget.</w:t>
      </w:r>
    </w:p>
    <w:p w14:paraId="25FC5F1C" w14:textId="77777777" w:rsidR="00BD6A7D" w:rsidRPr="00BD6A7D" w:rsidRDefault="00BD6A7D" w:rsidP="00BD6A7D">
      <w:pPr>
        <w:pStyle w:val="ListParagraph"/>
        <w:rPr>
          <w:rFonts w:ascii="Times New Roman" w:hAnsi="Times New Roman"/>
          <w:sz w:val="24"/>
          <w:szCs w:val="24"/>
        </w:rPr>
      </w:pPr>
    </w:p>
    <w:p w14:paraId="5DD98EA2" w14:textId="77777777" w:rsidR="00BD6A7D" w:rsidRPr="00BD6A7D" w:rsidRDefault="00BD6A7D" w:rsidP="00BD6A7D">
      <w:pPr>
        <w:pStyle w:val="ListParagraph"/>
        <w:rPr>
          <w:rFonts w:ascii="Times New Roman" w:hAnsi="Times New Roman"/>
          <w:sz w:val="24"/>
          <w:szCs w:val="24"/>
        </w:rPr>
      </w:pPr>
    </w:p>
    <w:p w14:paraId="7E41D868" w14:textId="2E378EEE" w:rsidR="00BD6A7D" w:rsidRPr="00BD6A7D" w:rsidRDefault="00BD6A7D" w:rsidP="00BD6A7D">
      <w:pPr>
        <w:pStyle w:val="ListParagraph"/>
        <w:numPr>
          <w:ilvl w:val="0"/>
          <w:numId w:val="2"/>
        </w:numPr>
        <w:spacing w:after="160" w:line="259" w:lineRule="auto"/>
        <w:rPr>
          <w:rFonts w:ascii="Times New Roman" w:hAnsi="Times New Roman"/>
          <w:sz w:val="24"/>
          <w:szCs w:val="24"/>
        </w:rPr>
      </w:pPr>
      <w:r w:rsidRPr="00BD6A7D">
        <w:rPr>
          <w:rFonts w:ascii="Times New Roman" w:hAnsi="Times New Roman"/>
          <w:sz w:val="24"/>
          <w:szCs w:val="24"/>
        </w:rPr>
        <w:t xml:space="preserve">The library subsidy made the cut in the </w:t>
      </w:r>
      <w:r w:rsidR="00A0660E" w:rsidRPr="00BD6A7D">
        <w:rPr>
          <w:rFonts w:ascii="Times New Roman" w:hAnsi="Times New Roman"/>
          <w:sz w:val="24"/>
          <w:szCs w:val="24"/>
        </w:rPr>
        <w:t>stopgap</w:t>
      </w:r>
      <w:r w:rsidRPr="00BD6A7D">
        <w:rPr>
          <w:rFonts w:ascii="Times New Roman" w:hAnsi="Times New Roman"/>
          <w:sz w:val="24"/>
          <w:szCs w:val="24"/>
        </w:rPr>
        <w:t xml:space="preserve"> budget that was approved. We can expect an increase of 1.8% in this year’s funding.</w:t>
      </w:r>
    </w:p>
    <w:p w14:paraId="3F17FBC7" w14:textId="77777777" w:rsidR="00BD6A7D" w:rsidRPr="00BD6A7D" w:rsidRDefault="00BD6A7D" w:rsidP="00BD6A7D">
      <w:pPr>
        <w:pStyle w:val="ListParagraph"/>
        <w:rPr>
          <w:rFonts w:ascii="Times New Roman" w:hAnsi="Times New Roman"/>
          <w:sz w:val="24"/>
          <w:szCs w:val="24"/>
        </w:rPr>
      </w:pPr>
    </w:p>
    <w:p w14:paraId="1622CDA6" w14:textId="77777777" w:rsidR="00BD6A7D" w:rsidRPr="00BD6A7D" w:rsidRDefault="00BD6A7D" w:rsidP="00BD6A7D">
      <w:pPr>
        <w:pStyle w:val="ListParagraph"/>
        <w:numPr>
          <w:ilvl w:val="0"/>
          <w:numId w:val="2"/>
        </w:numPr>
        <w:spacing w:after="160" w:line="259" w:lineRule="auto"/>
        <w:rPr>
          <w:rFonts w:ascii="Times New Roman" w:hAnsi="Times New Roman"/>
          <w:sz w:val="24"/>
          <w:szCs w:val="24"/>
        </w:rPr>
      </w:pPr>
      <w:r w:rsidRPr="00BD6A7D">
        <w:rPr>
          <w:rFonts w:ascii="Times New Roman" w:hAnsi="Times New Roman"/>
          <w:sz w:val="24"/>
          <w:szCs w:val="24"/>
        </w:rPr>
        <w:t>The Annual Report form is now av</w:t>
      </w:r>
      <w:r>
        <w:rPr>
          <w:rFonts w:ascii="Times New Roman" w:hAnsi="Times New Roman"/>
          <w:sz w:val="24"/>
          <w:szCs w:val="24"/>
        </w:rPr>
        <w:t>ailable from the state online. Connie has</w:t>
      </w:r>
      <w:r w:rsidRPr="00BD6A7D">
        <w:rPr>
          <w:rFonts w:ascii="Times New Roman" w:hAnsi="Times New Roman"/>
          <w:sz w:val="24"/>
          <w:szCs w:val="24"/>
        </w:rPr>
        <w:t xml:space="preserve"> started to compile our statistics and will get the financial information from Linda and Ron later this month.</w:t>
      </w:r>
    </w:p>
    <w:p w14:paraId="5038104D" w14:textId="77777777" w:rsidR="00BD6A7D" w:rsidRPr="00BD6A7D" w:rsidRDefault="00BD6A7D" w:rsidP="00BD6A7D">
      <w:pPr>
        <w:pStyle w:val="ListParagraph"/>
        <w:rPr>
          <w:rFonts w:ascii="Times New Roman" w:hAnsi="Times New Roman"/>
          <w:sz w:val="24"/>
          <w:szCs w:val="24"/>
        </w:rPr>
      </w:pPr>
    </w:p>
    <w:p w14:paraId="11D64041" w14:textId="77777777" w:rsidR="00BD6A7D" w:rsidRPr="00BD6A7D" w:rsidRDefault="00BD6A7D" w:rsidP="00BD6A7D">
      <w:pPr>
        <w:pStyle w:val="ListParagraph"/>
        <w:rPr>
          <w:rFonts w:ascii="Times New Roman" w:hAnsi="Times New Roman"/>
          <w:sz w:val="24"/>
          <w:szCs w:val="24"/>
        </w:rPr>
      </w:pPr>
    </w:p>
    <w:p w14:paraId="636BAEC4" w14:textId="77777777" w:rsidR="00BD6A7D" w:rsidRPr="00BD6A7D" w:rsidRDefault="00BD6A7D" w:rsidP="00BD6A7D">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Connie has</w:t>
      </w:r>
      <w:r w:rsidRPr="00BD6A7D">
        <w:rPr>
          <w:rFonts w:ascii="Times New Roman" w:hAnsi="Times New Roman"/>
          <w:sz w:val="24"/>
          <w:szCs w:val="24"/>
        </w:rPr>
        <w:t xml:space="preserve"> been planning programming for April-June. Some highlights:</w:t>
      </w:r>
    </w:p>
    <w:p w14:paraId="351C750A" w14:textId="77777777" w:rsidR="00BD6A7D" w:rsidRPr="00BD6A7D" w:rsidRDefault="00BD6A7D" w:rsidP="00BD6A7D">
      <w:pPr>
        <w:pStyle w:val="ListParagraph"/>
        <w:numPr>
          <w:ilvl w:val="1"/>
          <w:numId w:val="2"/>
        </w:numPr>
        <w:spacing w:after="160" w:line="259" w:lineRule="auto"/>
        <w:rPr>
          <w:rFonts w:ascii="Times New Roman" w:hAnsi="Times New Roman"/>
          <w:sz w:val="24"/>
          <w:szCs w:val="24"/>
        </w:rPr>
      </w:pPr>
      <w:r w:rsidRPr="00BD6A7D">
        <w:rPr>
          <w:rFonts w:ascii="Times New Roman" w:hAnsi="Times New Roman"/>
          <w:sz w:val="24"/>
          <w:szCs w:val="24"/>
        </w:rPr>
        <w:t xml:space="preserve">April 14: </w:t>
      </w:r>
      <w:r w:rsidRPr="00BD6A7D">
        <w:rPr>
          <w:rFonts w:ascii="Times New Roman" w:hAnsi="Times New Roman"/>
          <w:i/>
          <w:sz w:val="24"/>
          <w:szCs w:val="24"/>
        </w:rPr>
        <w:t>The Thousand Dollar Dinner</w:t>
      </w:r>
      <w:r w:rsidRPr="00BD6A7D">
        <w:rPr>
          <w:rFonts w:ascii="Times New Roman" w:hAnsi="Times New Roman"/>
          <w:sz w:val="24"/>
          <w:szCs w:val="24"/>
        </w:rPr>
        <w:t xml:space="preserve"> Author Visit and Tasting</w:t>
      </w:r>
    </w:p>
    <w:p w14:paraId="1FC2C053" w14:textId="77777777" w:rsidR="00BD6A7D" w:rsidRPr="00BD6A7D" w:rsidRDefault="00BD6A7D" w:rsidP="00BD6A7D">
      <w:pPr>
        <w:pStyle w:val="ListParagraph"/>
        <w:numPr>
          <w:ilvl w:val="1"/>
          <w:numId w:val="2"/>
        </w:numPr>
        <w:spacing w:after="160" w:line="259" w:lineRule="auto"/>
        <w:rPr>
          <w:rFonts w:ascii="Times New Roman" w:hAnsi="Times New Roman"/>
          <w:sz w:val="24"/>
          <w:szCs w:val="24"/>
        </w:rPr>
      </w:pPr>
      <w:r w:rsidRPr="00BD6A7D">
        <w:rPr>
          <w:rFonts w:ascii="Times New Roman" w:hAnsi="Times New Roman"/>
          <w:sz w:val="24"/>
          <w:szCs w:val="24"/>
        </w:rPr>
        <w:t>April 28: Holocaust Remembrance program</w:t>
      </w:r>
    </w:p>
    <w:p w14:paraId="0D58F2C4" w14:textId="77777777" w:rsidR="00BD6A7D" w:rsidRPr="00BD6A7D" w:rsidRDefault="00BD6A7D" w:rsidP="00BD6A7D">
      <w:pPr>
        <w:pStyle w:val="ListParagraph"/>
        <w:numPr>
          <w:ilvl w:val="1"/>
          <w:numId w:val="2"/>
        </w:numPr>
        <w:spacing w:after="160" w:line="259" w:lineRule="auto"/>
        <w:rPr>
          <w:rFonts w:ascii="Times New Roman" w:hAnsi="Times New Roman"/>
          <w:sz w:val="24"/>
          <w:szCs w:val="24"/>
        </w:rPr>
      </w:pPr>
      <w:r w:rsidRPr="00BD6A7D">
        <w:rPr>
          <w:rFonts w:ascii="Times New Roman" w:hAnsi="Times New Roman"/>
          <w:color w:val="000000"/>
          <w:sz w:val="24"/>
          <w:szCs w:val="24"/>
        </w:rPr>
        <w:t xml:space="preserve">May 3-31 at 7pm: Basic Spanish for Travel </w:t>
      </w:r>
    </w:p>
    <w:p w14:paraId="28660F0A" w14:textId="77777777" w:rsidR="00BD6A7D" w:rsidRPr="00BD6A7D" w:rsidRDefault="00BD6A7D" w:rsidP="00BD6A7D">
      <w:pPr>
        <w:pStyle w:val="ListParagraph"/>
        <w:numPr>
          <w:ilvl w:val="1"/>
          <w:numId w:val="2"/>
        </w:numPr>
        <w:spacing w:after="160" w:line="259" w:lineRule="auto"/>
        <w:rPr>
          <w:rFonts w:ascii="Times New Roman" w:hAnsi="Times New Roman"/>
          <w:sz w:val="24"/>
          <w:szCs w:val="24"/>
        </w:rPr>
      </w:pPr>
      <w:r w:rsidRPr="00BD6A7D">
        <w:rPr>
          <w:rFonts w:ascii="Times New Roman" w:hAnsi="Times New Roman"/>
          <w:color w:val="000000"/>
          <w:sz w:val="24"/>
          <w:szCs w:val="24"/>
        </w:rPr>
        <w:t>May 18 at 7pm: A Century of Sinatra with Dave DeLuca.</w:t>
      </w:r>
    </w:p>
    <w:p w14:paraId="6E5BB132" w14:textId="77777777" w:rsidR="00BD6A7D" w:rsidRPr="00BD6A7D" w:rsidRDefault="00BD6A7D" w:rsidP="00BD6A7D">
      <w:pPr>
        <w:pStyle w:val="ListParagraph"/>
        <w:ind w:left="1440"/>
        <w:rPr>
          <w:rFonts w:ascii="Times New Roman" w:hAnsi="Times New Roman"/>
          <w:sz w:val="24"/>
          <w:szCs w:val="24"/>
        </w:rPr>
      </w:pPr>
    </w:p>
    <w:p w14:paraId="4EA9BEB4" w14:textId="77777777" w:rsidR="00BD6A7D" w:rsidRPr="00BD6A7D" w:rsidRDefault="00BD6A7D" w:rsidP="00BD6A7D">
      <w:pPr>
        <w:pStyle w:val="ListParagraph"/>
        <w:numPr>
          <w:ilvl w:val="0"/>
          <w:numId w:val="2"/>
        </w:numPr>
        <w:spacing w:after="160" w:line="259" w:lineRule="auto"/>
        <w:rPr>
          <w:rFonts w:ascii="Times New Roman" w:hAnsi="Times New Roman"/>
          <w:sz w:val="24"/>
          <w:szCs w:val="24"/>
        </w:rPr>
      </w:pPr>
      <w:r w:rsidRPr="00BD6A7D">
        <w:rPr>
          <w:rFonts w:ascii="Times New Roman" w:hAnsi="Times New Roman"/>
          <w:sz w:val="24"/>
          <w:szCs w:val="24"/>
        </w:rPr>
        <w:t>Patricia began a series of preschool STEAM programs. There has been a lot of interest in the program. We will be adding a second preschool series as well as a grade school version in February. We’ll need to take a break for all story times and programs in March for our move.</w:t>
      </w:r>
    </w:p>
    <w:p w14:paraId="6105DCD3" w14:textId="77777777" w:rsidR="00BD6A7D" w:rsidRPr="00BD6A7D" w:rsidRDefault="00BD6A7D" w:rsidP="00BD6A7D">
      <w:pPr>
        <w:pStyle w:val="ListParagraph"/>
        <w:rPr>
          <w:rFonts w:ascii="Times New Roman" w:hAnsi="Times New Roman"/>
          <w:sz w:val="24"/>
          <w:szCs w:val="24"/>
        </w:rPr>
      </w:pPr>
    </w:p>
    <w:p w14:paraId="38F577E6" w14:textId="77777777" w:rsidR="00BD6A7D" w:rsidRDefault="00BD6A7D" w:rsidP="00BD6A7D">
      <w:r>
        <w:t>Connie</w:t>
      </w:r>
      <w:r w:rsidRPr="00BD6A7D">
        <w:t xml:space="preserve"> attended a webinar on Making Small Libraries Relevant</w:t>
      </w:r>
      <w:r>
        <w:t>.</w:t>
      </w:r>
    </w:p>
    <w:p w14:paraId="3C0585F3" w14:textId="77777777" w:rsidR="00BD6A7D" w:rsidRPr="00DF6E7A" w:rsidRDefault="00BD6A7D" w:rsidP="00DF6E7A"/>
    <w:p w14:paraId="3AF09B7C" w14:textId="77777777" w:rsidR="00DF6E7A" w:rsidRPr="00DF6E7A" w:rsidRDefault="00DF6E7A" w:rsidP="00DF6E7A"/>
    <w:p w14:paraId="3B89C694" w14:textId="77777777" w:rsidR="00DF6E7A" w:rsidRDefault="00560E1A" w:rsidP="00DF6E7A">
      <w:r>
        <w:rPr>
          <w:b/>
        </w:rPr>
        <w:t xml:space="preserve">IV.   </w:t>
      </w:r>
      <w:r w:rsidRPr="00560E1A">
        <w:rPr>
          <w:b/>
        </w:rPr>
        <w:t>BUILDING RENOVATION UPDATE</w:t>
      </w:r>
      <w:r w:rsidRPr="00DF6E7A">
        <w:t xml:space="preserve"> </w:t>
      </w:r>
      <w:r>
        <w:t>–</w:t>
      </w:r>
      <w:r w:rsidR="00DF6E7A" w:rsidRPr="00DF6E7A">
        <w:t xml:space="preserve"> Carol</w:t>
      </w:r>
      <w:r>
        <w:t xml:space="preserve"> Taylor</w:t>
      </w:r>
    </w:p>
    <w:p w14:paraId="2473046C" w14:textId="77777777" w:rsidR="00A0660E" w:rsidRPr="00DF6E7A" w:rsidRDefault="00A0660E" w:rsidP="00DF6E7A"/>
    <w:p w14:paraId="2F93F023" w14:textId="4A8EFAAF" w:rsidR="00DF6E7A" w:rsidRPr="00DF6E7A" w:rsidRDefault="00A0660E" w:rsidP="00DF6E7A">
      <w:r>
        <w:tab/>
        <w:t xml:space="preserve"> Carol and Jacqui gave the </w:t>
      </w:r>
      <w:proofErr w:type="spellStart"/>
      <w:r>
        <w:t>Solebury</w:t>
      </w:r>
      <w:proofErr w:type="spellEnd"/>
      <w:r>
        <w:t xml:space="preserve"> supervisors an update of the renovation at their monthly meeting.</w:t>
      </w:r>
      <w:r w:rsidR="00C07F63">
        <w:t xml:space="preserve"> </w:t>
      </w:r>
    </w:p>
    <w:p w14:paraId="5970366C" w14:textId="77777777" w:rsidR="00DF6E7A" w:rsidRDefault="00DF6E7A" w:rsidP="00DF6E7A">
      <w:r w:rsidRPr="00DF6E7A">
        <w:tab/>
        <w:t>A.</w:t>
      </w:r>
      <w:r w:rsidRPr="00DF6E7A">
        <w:tab/>
        <w:t>Updated Timeline for Completion</w:t>
      </w:r>
    </w:p>
    <w:p w14:paraId="6A33F37F" w14:textId="3DBBA160" w:rsidR="00C07F63" w:rsidRPr="00DF6E7A" w:rsidRDefault="00C07F63" w:rsidP="00DF6E7A">
      <w:r>
        <w:tab/>
        <w:t xml:space="preserve"> Carol asked Chip Brucker when things would be complete. He said it could be done by Feb. 15. We have extended our lease at St. Martin’s until March 15 to give us time to move. The shelving is not expected until the end of February/beginning of March. The week of March 7 is our target for a move. Folding doors are still not here yet. </w:t>
      </w:r>
    </w:p>
    <w:p w14:paraId="40E4A08E" w14:textId="79DB8465" w:rsidR="00DF6E7A" w:rsidRDefault="00DF6E7A" w:rsidP="00DF6E7A">
      <w:r w:rsidRPr="00DF6E7A">
        <w:tab/>
        <w:t>B.</w:t>
      </w:r>
      <w:r w:rsidRPr="00DF6E7A">
        <w:tab/>
        <w:t>Other issues – Cleanup of outside area, donor recognition</w:t>
      </w:r>
      <w:r w:rsidR="00C07F63">
        <w:t xml:space="preserve"> </w:t>
      </w:r>
      <w:r w:rsidR="009E1CD9">
        <w:t>–</w:t>
      </w:r>
      <w:r w:rsidR="00C07F63">
        <w:t xml:space="preserve"> Jacqui</w:t>
      </w:r>
    </w:p>
    <w:p w14:paraId="55C04CE4" w14:textId="5CE2EE1C" w:rsidR="009E1CD9" w:rsidRPr="00DF6E7A" w:rsidRDefault="009E1CD9" w:rsidP="00DF6E7A">
      <w:r>
        <w:tab/>
        <w:t xml:space="preserve"> We need to think about some minor tree work and possibly removing some scrub trees and bad landscaping. Carol will look into contacting Delaware Valley Univ. to see if there might be some students who could do landscaping.</w:t>
      </w:r>
    </w:p>
    <w:p w14:paraId="1DF040D4" w14:textId="77777777" w:rsidR="00DF6E7A" w:rsidRPr="00DF6E7A" w:rsidRDefault="00DF6E7A" w:rsidP="00DF6E7A"/>
    <w:p w14:paraId="24F3C54E" w14:textId="77777777" w:rsidR="00DF6E7A" w:rsidRPr="00DF6E7A" w:rsidRDefault="00560E1A" w:rsidP="00DF6E7A">
      <w:r>
        <w:rPr>
          <w:b/>
        </w:rPr>
        <w:t xml:space="preserve">V.    </w:t>
      </w:r>
      <w:r w:rsidRPr="00560E1A">
        <w:rPr>
          <w:b/>
        </w:rPr>
        <w:t>DEVELOPMENT UPDATE</w:t>
      </w:r>
      <w:r w:rsidRPr="00DF6E7A">
        <w:t xml:space="preserve"> </w:t>
      </w:r>
      <w:r w:rsidR="00DF6E7A">
        <w:t>–</w:t>
      </w:r>
      <w:r w:rsidR="00DF6E7A" w:rsidRPr="00DF6E7A">
        <w:t xml:space="preserve"> Kay</w:t>
      </w:r>
      <w:r w:rsidR="00DF6E7A">
        <w:t xml:space="preserve"> Reiss</w:t>
      </w:r>
    </w:p>
    <w:p w14:paraId="36E51555" w14:textId="77777777" w:rsidR="00DF6E7A" w:rsidRDefault="00DF6E7A" w:rsidP="00DF6E7A">
      <w:r w:rsidRPr="00DF6E7A">
        <w:tab/>
        <w:t>A.</w:t>
      </w:r>
      <w:r w:rsidRPr="00DF6E7A">
        <w:tab/>
        <w:t>Annual Fund Info</w:t>
      </w:r>
    </w:p>
    <w:p w14:paraId="77387C92" w14:textId="6D2BD913" w:rsidR="00FF273D" w:rsidRPr="00DF6E7A" w:rsidRDefault="00FF273D" w:rsidP="00DF6E7A">
      <w:r>
        <w:tab/>
        <w:t>We need to raise about the same or more for this year as we did last year. We will have a spring and fall mailing. E-tapestry has helped inform us about our donors and the timing of donations. We would like to have dinners at people’s house</w:t>
      </w:r>
      <w:r w:rsidR="001254C9">
        <w:t>s</w:t>
      </w:r>
      <w:r>
        <w:t xml:space="preserve"> to host potential donors. This would be to encourage people to become first time donors or to have current donors increase their donations. This is not meant to be for fundraising at the event so much as to raise awareness of the library in the community. </w:t>
      </w:r>
    </w:p>
    <w:p w14:paraId="0D70291C" w14:textId="070CE7C0" w:rsidR="00DF6E7A" w:rsidRDefault="00DF6E7A" w:rsidP="00DF6E7A">
      <w:r w:rsidRPr="00DF6E7A">
        <w:tab/>
        <w:t>B.</w:t>
      </w:r>
      <w:r w:rsidRPr="00DF6E7A">
        <w:tab/>
        <w:t xml:space="preserve">Read-A-Thon Update </w:t>
      </w:r>
      <w:r w:rsidR="008774E7">
        <w:t>–</w:t>
      </w:r>
      <w:r w:rsidRPr="00DF6E7A">
        <w:t xml:space="preserve"> Beth</w:t>
      </w:r>
    </w:p>
    <w:p w14:paraId="25E415C4" w14:textId="152352FF" w:rsidR="008774E7" w:rsidRPr="00DF6E7A" w:rsidRDefault="008774E7" w:rsidP="00DF6E7A">
      <w:r>
        <w:tab/>
        <w:t xml:space="preserve">Started last Wednesday. It is very difficult to judge how this is going until the end. There was an article in the Herald. </w:t>
      </w:r>
    </w:p>
    <w:p w14:paraId="22E5D8BC" w14:textId="579688A5" w:rsidR="00DF6E7A" w:rsidRDefault="00DF6E7A" w:rsidP="00DF6E7A">
      <w:r w:rsidRPr="00DF6E7A">
        <w:tab/>
        <w:t>C.</w:t>
      </w:r>
      <w:r w:rsidRPr="00DF6E7A">
        <w:tab/>
        <w:t>Susan Branch event (May</w:t>
      </w:r>
      <w:r w:rsidR="00BD6A7D">
        <w:t xml:space="preserve"> 3) – Polly Wood and </w:t>
      </w:r>
      <w:r w:rsidRPr="00DF6E7A">
        <w:t>Jacqui</w:t>
      </w:r>
      <w:r w:rsidR="00BD6A7D">
        <w:t xml:space="preserve"> Griffith</w:t>
      </w:r>
      <w:r w:rsidR="00D5044A">
        <w:t xml:space="preserve"> </w:t>
      </w:r>
    </w:p>
    <w:p w14:paraId="4800890D" w14:textId="463396BA" w:rsidR="00D5044A" w:rsidRPr="00DF6E7A" w:rsidRDefault="00D5044A" w:rsidP="00DF6E7A">
      <w:r>
        <w:tab/>
        <w:t xml:space="preserve"> The event will take place at Holly Hedge. It will be a talk and book signing. Farley’s will be there selling books.</w:t>
      </w:r>
      <w:r w:rsidR="008774E7">
        <w:t xml:space="preserve"> </w:t>
      </w:r>
      <w:r w:rsidR="009F4368">
        <w:t xml:space="preserve">After discussion, we have decided on a price of $35 per ticket. </w:t>
      </w:r>
      <w:r>
        <w:t xml:space="preserve"> </w:t>
      </w:r>
      <w:r w:rsidR="009F4368">
        <w:t>Darcy has volunteered to play harp for the event.</w:t>
      </w:r>
      <w:r w:rsidR="001254C9">
        <w:t xml:space="preserve"> The FOL has five volunteers willing to help with the event as well.</w:t>
      </w:r>
    </w:p>
    <w:p w14:paraId="66B87BA9" w14:textId="77777777" w:rsidR="00DF6E7A" w:rsidRPr="00DF6E7A" w:rsidRDefault="00DF6E7A" w:rsidP="00DF6E7A"/>
    <w:p w14:paraId="4E6CFAA7" w14:textId="77777777" w:rsidR="00DF6E7A" w:rsidRPr="00DF6E7A" w:rsidRDefault="00560E1A" w:rsidP="00DF6E7A">
      <w:r>
        <w:rPr>
          <w:b/>
        </w:rPr>
        <w:t xml:space="preserve">VI.   </w:t>
      </w:r>
      <w:r w:rsidRPr="00560E1A">
        <w:rPr>
          <w:b/>
        </w:rPr>
        <w:t>GOVERNANCE</w:t>
      </w:r>
      <w:r w:rsidRPr="00DF6E7A">
        <w:t xml:space="preserve"> </w:t>
      </w:r>
      <w:r w:rsidR="00DF6E7A" w:rsidRPr="00DF6E7A">
        <w:t>– Susan</w:t>
      </w:r>
      <w:r w:rsidR="00DF6E7A">
        <w:t xml:space="preserve"> Atkinson</w:t>
      </w:r>
    </w:p>
    <w:p w14:paraId="45D8C6F6" w14:textId="77777777" w:rsidR="00DF6E7A" w:rsidRDefault="00DF6E7A" w:rsidP="00DF6E7A">
      <w:r w:rsidRPr="00DF6E7A">
        <w:tab/>
        <w:t>A.</w:t>
      </w:r>
      <w:r w:rsidRPr="00DF6E7A">
        <w:tab/>
        <w:t>Meeting Room Policy</w:t>
      </w:r>
    </w:p>
    <w:p w14:paraId="3A463A38" w14:textId="33344E63" w:rsidR="009F4368" w:rsidRPr="00DF6E7A" w:rsidRDefault="009F4368" w:rsidP="00DF6E7A">
      <w:r>
        <w:tab/>
        <w:t xml:space="preserve"> The governance committee will meet this month. Susan has put together a rough draft of a policy. </w:t>
      </w:r>
    </w:p>
    <w:p w14:paraId="2855B398" w14:textId="77777777" w:rsidR="00DF6E7A" w:rsidRPr="00DF6E7A" w:rsidRDefault="00DF6E7A" w:rsidP="00DF6E7A"/>
    <w:p w14:paraId="7AD79B18" w14:textId="77777777" w:rsidR="00DF6E7A" w:rsidRDefault="00560E1A" w:rsidP="00DF6E7A">
      <w:r>
        <w:rPr>
          <w:b/>
        </w:rPr>
        <w:t xml:space="preserve">VII.   </w:t>
      </w:r>
      <w:r w:rsidRPr="00560E1A">
        <w:rPr>
          <w:b/>
        </w:rPr>
        <w:t>FRIENDS’ REPORT</w:t>
      </w:r>
      <w:r w:rsidRPr="00DF6E7A">
        <w:t xml:space="preserve"> </w:t>
      </w:r>
      <w:r>
        <w:t>–</w:t>
      </w:r>
      <w:r w:rsidR="00DF6E7A" w:rsidRPr="00DF6E7A">
        <w:t xml:space="preserve"> Charlie</w:t>
      </w:r>
      <w:r>
        <w:t xml:space="preserve"> Huchet</w:t>
      </w:r>
    </w:p>
    <w:p w14:paraId="3C65CF7F" w14:textId="77777777" w:rsidR="00945478" w:rsidRDefault="00945478" w:rsidP="00DF6E7A"/>
    <w:p w14:paraId="28D604A5" w14:textId="77777777" w:rsidR="00945478" w:rsidRDefault="00945478" w:rsidP="00945478">
      <w:pPr>
        <w:rPr>
          <w:u w:val="single"/>
        </w:rPr>
      </w:pPr>
      <w:r w:rsidRPr="00945478">
        <w:rPr>
          <w:u w:val="single"/>
        </w:rPr>
        <w:t>FOL DONATION TOWARD 2016 PROGRAM COSTS</w:t>
      </w:r>
    </w:p>
    <w:p w14:paraId="357CE8B0" w14:textId="77777777" w:rsidR="00945478" w:rsidRDefault="00945478" w:rsidP="00945478">
      <w:r w:rsidRPr="00945478">
        <w:t>The FOL Board approved the transfer of  $2500 to the Library Board to underwrite four of the programs planned for this Spring  (as well as others) by the Library Director.  This relates to the $10,000 FOL commitment for 2016.</w:t>
      </w:r>
    </w:p>
    <w:p w14:paraId="13F76B00" w14:textId="77777777" w:rsidR="00945478" w:rsidRPr="00945478" w:rsidRDefault="00945478" w:rsidP="00945478"/>
    <w:p w14:paraId="15D0A848" w14:textId="77777777" w:rsidR="00945478" w:rsidRPr="00945478" w:rsidRDefault="00945478" w:rsidP="00945478">
      <w:pPr>
        <w:rPr>
          <w:u w:val="single"/>
        </w:rPr>
      </w:pPr>
      <w:r w:rsidRPr="00945478">
        <w:rPr>
          <w:u w:val="single"/>
        </w:rPr>
        <w:t>SPEAKER FOR FOL ANNUAL MEETING</w:t>
      </w:r>
    </w:p>
    <w:p w14:paraId="00D49E5D" w14:textId="77777777" w:rsidR="00945478" w:rsidRDefault="00945478" w:rsidP="00945478">
      <w:r w:rsidRPr="00945478">
        <w:t>The 2016 FOL Annual Meeting has been tentatively set for the evening of April 27</w:t>
      </w:r>
      <w:r w:rsidRPr="00945478">
        <w:rPr>
          <w:vertAlign w:val="superscript"/>
        </w:rPr>
        <w:t>th</w:t>
      </w:r>
      <w:r w:rsidRPr="00945478">
        <w:t>. Local author Daniel Dorian will discuss his recently published book  “Peripatetic: A Memoir.”  More details will follow.</w:t>
      </w:r>
    </w:p>
    <w:p w14:paraId="77CBFED8" w14:textId="77777777" w:rsidR="00945478" w:rsidRPr="00945478" w:rsidRDefault="00945478" w:rsidP="00945478"/>
    <w:p w14:paraId="67FC92FD" w14:textId="77777777" w:rsidR="00945478" w:rsidRPr="00945478" w:rsidRDefault="00945478" w:rsidP="00945478">
      <w:pPr>
        <w:rPr>
          <w:u w:val="single"/>
        </w:rPr>
      </w:pPr>
      <w:r w:rsidRPr="00945478">
        <w:rPr>
          <w:u w:val="single"/>
        </w:rPr>
        <w:t>2016 FUNDRAISING PROGRAM PLANNING UNDERWAY</w:t>
      </w:r>
    </w:p>
    <w:p w14:paraId="5F9FD64A" w14:textId="77777777" w:rsidR="00945478" w:rsidRDefault="00945478" w:rsidP="00945478">
      <w:r w:rsidRPr="00945478">
        <w:t>Discussions are underway regarding the 2016 FOL fundraising program. In addition to the annual book sale, and the basket raffles, a harvest square dance and a zombie (!) dance (inspired by the “Night of the Living Dead”) and others, are under consideration.</w:t>
      </w:r>
    </w:p>
    <w:p w14:paraId="11ECC1AF" w14:textId="77777777" w:rsidR="00945478" w:rsidRPr="00945478" w:rsidRDefault="00945478" w:rsidP="00945478"/>
    <w:p w14:paraId="42CF0029" w14:textId="77777777" w:rsidR="00945478" w:rsidRPr="00945478" w:rsidRDefault="00945478" w:rsidP="00945478">
      <w:pPr>
        <w:rPr>
          <w:u w:val="single"/>
        </w:rPr>
      </w:pPr>
      <w:r w:rsidRPr="00945478">
        <w:rPr>
          <w:u w:val="single"/>
        </w:rPr>
        <w:t>OUTREACH</w:t>
      </w:r>
    </w:p>
    <w:p w14:paraId="1A45F778" w14:textId="306CFFBA" w:rsidR="00945478" w:rsidRDefault="00945478" w:rsidP="00945478">
      <w:r w:rsidRPr="00945478">
        <w:t>The FOL has decided to join the Greater New Hope Chamber of Commerce as a step in forming new connections with the business community</w:t>
      </w:r>
      <w:r w:rsidR="009F4368">
        <w:t>.</w:t>
      </w:r>
    </w:p>
    <w:p w14:paraId="10914767" w14:textId="77777777" w:rsidR="009F4368" w:rsidRDefault="009F4368" w:rsidP="00945478"/>
    <w:p w14:paraId="03D5FC3A" w14:textId="77777777" w:rsidR="009F4368" w:rsidRDefault="009F4368" w:rsidP="00945478"/>
    <w:p w14:paraId="4339FE09" w14:textId="03B824D2" w:rsidR="009F4368" w:rsidRDefault="009F4368" w:rsidP="00945478">
      <w:r>
        <w:t>March 16 – Chris Snyder from the</w:t>
      </w:r>
      <w:r w:rsidR="001254C9">
        <w:t xml:space="preserve"> county will speak to us at our board meeting.</w:t>
      </w:r>
    </w:p>
    <w:p w14:paraId="10644F05" w14:textId="77777777" w:rsidR="00B5633F" w:rsidRDefault="00B5633F" w:rsidP="00945478"/>
    <w:p w14:paraId="609B5D15" w14:textId="2AFB93DD" w:rsidR="009F4368" w:rsidRDefault="009F4368" w:rsidP="00945478">
      <w:r>
        <w:t>The meeting was adjourned at 7:</w:t>
      </w:r>
      <w:r w:rsidR="00B5633F">
        <w:t>03.</w:t>
      </w:r>
    </w:p>
    <w:p w14:paraId="434ED8A7" w14:textId="77777777" w:rsidR="009F4368" w:rsidRDefault="009F4368" w:rsidP="00945478"/>
    <w:p w14:paraId="4DA1E37A" w14:textId="6903F85E" w:rsidR="009F4368" w:rsidRDefault="009F4368" w:rsidP="00945478">
      <w:r>
        <w:t>Respectfully submitted,</w:t>
      </w:r>
    </w:p>
    <w:p w14:paraId="56A091BE" w14:textId="61403D53" w:rsidR="009F4368" w:rsidRDefault="009F4368" w:rsidP="00945478">
      <w:r>
        <w:t>Polly Wood</w:t>
      </w:r>
    </w:p>
    <w:p w14:paraId="585C1FE3" w14:textId="787D8EA3" w:rsidR="009F4368" w:rsidRPr="00945478" w:rsidRDefault="009F4368" w:rsidP="00945478">
      <w:r>
        <w:t>Secretary</w:t>
      </w:r>
    </w:p>
    <w:p w14:paraId="09337084" w14:textId="77777777" w:rsidR="00945478" w:rsidRDefault="00945478" w:rsidP="00DF6E7A"/>
    <w:p w14:paraId="15703B18" w14:textId="77777777" w:rsidR="00BD6A7D" w:rsidRPr="00DF6E7A" w:rsidRDefault="00BD6A7D" w:rsidP="00DF6E7A"/>
    <w:p w14:paraId="0D97B19B" w14:textId="77777777" w:rsidR="00DF6E7A" w:rsidRPr="00DF6E7A" w:rsidRDefault="00DF6E7A" w:rsidP="00DF6E7A">
      <w:r w:rsidRPr="00DF6E7A">
        <w:tab/>
        <w:t xml:space="preserve"> </w:t>
      </w:r>
    </w:p>
    <w:p w14:paraId="0F854F65" w14:textId="77777777" w:rsidR="00BB0AAE" w:rsidRPr="00DF6E7A" w:rsidRDefault="00BB0AAE"/>
    <w:sectPr w:rsidR="00BB0AAE" w:rsidRPr="00DF6E7A"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04F8"/>
    <w:multiLevelType w:val="hybridMultilevel"/>
    <w:tmpl w:val="9FF64040"/>
    <w:lvl w:ilvl="0" w:tplc="2FE4AD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67330"/>
    <w:multiLevelType w:val="hybridMultilevel"/>
    <w:tmpl w:val="191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7A"/>
    <w:rsid w:val="001254C9"/>
    <w:rsid w:val="001E2056"/>
    <w:rsid w:val="00365E44"/>
    <w:rsid w:val="00560E1A"/>
    <w:rsid w:val="0083202C"/>
    <w:rsid w:val="008774E7"/>
    <w:rsid w:val="008C14F4"/>
    <w:rsid w:val="00945478"/>
    <w:rsid w:val="009E1CD9"/>
    <w:rsid w:val="009F4368"/>
    <w:rsid w:val="00A0660E"/>
    <w:rsid w:val="00B5633F"/>
    <w:rsid w:val="00BB0AAE"/>
    <w:rsid w:val="00BD6A7D"/>
    <w:rsid w:val="00BE1081"/>
    <w:rsid w:val="00C07F63"/>
    <w:rsid w:val="00C60A15"/>
    <w:rsid w:val="00D5044A"/>
    <w:rsid w:val="00DF6E7A"/>
    <w:rsid w:val="00FF273D"/>
    <w:rsid w:val="00FF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0D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7A"/>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1A"/>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7A"/>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1A"/>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5582</Characters>
  <Application>Microsoft Macintosh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2016-01-25T22:13:00Z</dcterms:created>
  <dcterms:modified xsi:type="dcterms:W3CDTF">2016-04-26T14:10:00Z</dcterms:modified>
</cp:coreProperties>
</file>